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EA" w:rsidRPr="009733A8" w:rsidRDefault="008C7BEA" w:rsidP="008C7B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8C7BEA" w:rsidRPr="009733A8" w:rsidRDefault="008C7BEA" w:rsidP="008C7BEA">
      <w:pPr>
        <w:rPr>
          <w:sz w:val="28"/>
          <w:szCs w:val="28"/>
          <w:lang w:val="uk-UA"/>
        </w:rPr>
      </w:pPr>
    </w:p>
    <w:p w:rsidR="008C7BEA" w:rsidRPr="008C7BEA" w:rsidRDefault="008C7BEA" w:rsidP="008C7BEA">
      <w:pPr>
        <w:jc w:val="center"/>
        <w:rPr>
          <w:rFonts w:eastAsia="MS Mincho"/>
          <w:sz w:val="28"/>
          <w:szCs w:val="28"/>
          <w:lang w:val="uk-UA"/>
        </w:rPr>
      </w:pPr>
      <w:r w:rsidRPr="008C7BEA">
        <w:rPr>
          <w:rFonts w:eastAsia="MS Minch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F052C0" wp14:editId="09A390DB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397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C7BEA">
        <w:rPr>
          <w:rFonts w:eastAsia="MS Mincho"/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4.05pt" o:ole="">
            <v:imagedata r:id="rId6" o:title=""/>
          </v:shape>
          <o:OLEObject Type="Embed" ProgID="PBrush" ShapeID="_x0000_i1025" DrawAspect="Content" ObjectID="_1478067104" r:id="rId7"/>
        </w:object>
      </w:r>
    </w:p>
    <w:p w:rsidR="008C7BEA" w:rsidRPr="009733A8" w:rsidRDefault="008C7BEA" w:rsidP="008C7BEA">
      <w:pPr>
        <w:jc w:val="center"/>
        <w:rPr>
          <w:sz w:val="28"/>
          <w:szCs w:val="28"/>
          <w:lang w:val="uk-UA"/>
        </w:rPr>
      </w:pPr>
      <w:r w:rsidRPr="009733A8">
        <w:rPr>
          <w:sz w:val="28"/>
          <w:szCs w:val="28"/>
          <w:lang w:val="uk-UA"/>
        </w:rPr>
        <w:t>УКРАЇНА</w:t>
      </w:r>
    </w:p>
    <w:p w:rsidR="008C7BEA" w:rsidRPr="009733A8" w:rsidRDefault="008C7BEA" w:rsidP="008C7BEA">
      <w:pPr>
        <w:jc w:val="center"/>
        <w:rPr>
          <w:sz w:val="28"/>
          <w:szCs w:val="28"/>
          <w:lang w:val="uk-UA"/>
        </w:rPr>
      </w:pPr>
      <w:r w:rsidRPr="009733A8">
        <w:rPr>
          <w:sz w:val="28"/>
          <w:szCs w:val="28"/>
          <w:lang w:val="uk-UA"/>
        </w:rPr>
        <w:t>ОСТРОЗЬКА МІСЬКА РАДА</w:t>
      </w:r>
    </w:p>
    <w:p w:rsidR="008C7BEA" w:rsidRPr="009733A8" w:rsidRDefault="008C7BEA" w:rsidP="008C7BEA">
      <w:pPr>
        <w:jc w:val="center"/>
        <w:rPr>
          <w:sz w:val="28"/>
          <w:szCs w:val="28"/>
          <w:lang w:val="uk-UA"/>
        </w:rPr>
      </w:pPr>
      <w:r w:rsidRPr="009733A8">
        <w:rPr>
          <w:sz w:val="28"/>
          <w:szCs w:val="28"/>
          <w:lang w:val="uk-UA"/>
        </w:rPr>
        <w:t>РІВНЕНСЬКОЇ ОБЛАСТІ</w:t>
      </w:r>
    </w:p>
    <w:p w:rsidR="008C7BEA" w:rsidRDefault="008C7BEA" w:rsidP="008C7BEA">
      <w:pPr>
        <w:jc w:val="center"/>
        <w:rPr>
          <w:sz w:val="28"/>
          <w:szCs w:val="28"/>
          <w:lang w:val="uk-UA"/>
        </w:rPr>
      </w:pPr>
      <w:r w:rsidRPr="009733A8">
        <w:rPr>
          <w:sz w:val="28"/>
          <w:szCs w:val="28"/>
          <w:lang w:val="uk-UA"/>
        </w:rPr>
        <w:t>(шостого скликання)</w:t>
      </w:r>
    </w:p>
    <w:p w:rsidR="008C7BEA" w:rsidRPr="00811CF6" w:rsidRDefault="008C7BEA" w:rsidP="008C7BEA">
      <w:pPr>
        <w:jc w:val="center"/>
        <w:rPr>
          <w:sz w:val="14"/>
          <w:szCs w:val="28"/>
          <w:lang w:val="uk-UA"/>
        </w:rPr>
      </w:pPr>
    </w:p>
    <w:p w:rsidR="008C7BEA" w:rsidRPr="009733A8" w:rsidRDefault="008C7BEA" w:rsidP="008C7BEA">
      <w:pPr>
        <w:jc w:val="center"/>
        <w:rPr>
          <w:sz w:val="28"/>
          <w:szCs w:val="28"/>
          <w:lang w:val="uk-UA"/>
        </w:rPr>
      </w:pPr>
      <w:r w:rsidRPr="009733A8">
        <w:rPr>
          <w:sz w:val="28"/>
          <w:szCs w:val="28"/>
          <w:lang w:val="uk-UA"/>
        </w:rPr>
        <w:t xml:space="preserve">Р І Ш Е Н </w:t>
      </w:r>
      <w:proofErr w:type="spellStart"/>
      <w:r w:rsidRPr="009733A8">
        <w:rPr>
          <w:sz w:val="28"/>
          <w:szCs w:val="28"/>
          <w:lang w:val="uk-UA"/>
        </w:rPr>
        <w:t>Н</w:t>
      </w:r>
      <w:proofErr w:type="spellEnd"/>
      <w:r w:rsidRPr="009733A8">
        <w:rPr>
          <w:sz w:val="28"/>
          <w:szCs w:val="28"/>
          <w:lang w:val="uk-UA"/>
        </w:rPr>
        <w:t xml:space="preserve"> Я</w:t>
      </w:r>
    </w:p>
    <w:p w:rsidR="008C7BEA" w:rsidRPr="00D42C5C" w:rsidRDefault="008C7BEA" w:rsidP="008C7BEA">
      <w:pPr>
        <w:rPr>
          <w:sz w:val="22"/>
          <w:szCs w:val="28"/>
          <w:lang w:val="uk-UA"/>
        </w:rPr>
      </w:pPr>
      <w:r>
        <w:rPr>
          <w:sz w:val="28"/>
          <w:szCs w:val="28"/>
          <w:lang w:val="uk-UA"/>
        </w:rPr>
        <w:t xml:space="preserve"> 31 жовтня 2014</w:t>
      </w:r>
      <w:r w:rsidRPr="009733A8">
        <w:rPr>
          <w:sz w:val="28"/>
          <w:szCs w:val="28"/>
          <w:lang w:val="uk-UA"/>
        </w:rPr>
        <w:t xml:space="preserve"> року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9733A8">
        <w:rPr>
          <w:sz w:val="28"/>
          <w:szCs w:val="28"/>
          <w:lang w:val="uk-UA"/>
        </w:rPr>
        <w:t xml:space="preserve">                    № </w:t>
      </w:r>
      <w:r w:rsidR="000D7453">
        <w:rPr>
          <w:sz w:val="28"/>
          <w:szCs w:val="28"/>
          <w:lang w:val="uk-UA"/>
        </w:rPr>
        <w:t>685</w:t>
      </w:r>
    </w:p>
    <w:p w:rsidR="008C7BEA" w:rsidRPr="00C32BDC" w:rsidRDefault="008C7BEA" w:rsidP="008C7BEA">
      <w:pPr>
        <w:rPr>
          <w:sz w:val="18"/>
          <w:szCs w:val="28"/>
          <w:lang w:val="uk-UA"/>
        </w:rPr>
      </w:pPr>
    </w:p>
    <w:p w:rsidR="008C7BEA" w:rsidRDefault="008C7BEA" w:rsidP="008C7BEA">
      <w:pPr>
        <w:ind w:left="3969" w:hanging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доповнень у додаток</w:t>
      </w:r>
    </w:p>
    <w:p w:rsidR="008C7BEA" w:rsidRDefault="008C7BEA" w:rsidP="008C7BEA">
      <w:pPr>
        <w:ind w:left="3969" w:hanging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міської ради </w:t>
      </w:r>
    </w:p>
    <w:p w:rsidR="008C7BEA" w:rsidRDefault="008C7BEA" w:rsidP="008C7BEA">
      <w:pPr>
        <w:ind w:left="3969" w:hanging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28.03.2014 №609 </w:t>
      </w:r>
      <w:r w:rsidRPr="00CF54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</w:t>
      </w:r>
    </w:p>
    <w:p w:rsidR="008C7BEA" w:rsidRDefault="008C7BEA" w:rsidP="008C7BEA">
      <w:pPr>
        <w:ind w:left="3969" w:hanging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заходів на 2014 рік до «Програми благоустрою</w:t>
      </w:r>
    </w:p>
    <w:p w:rsidR="008C7BEA" w:rsidRPr="00CF5479" w:rsidRDefault="008C7BEA" w:rsidP="008C7BEA">
      <w:pPr>
        <w:ind w:left="3969" w:hanging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 2011  -  2015</w:t>
      </w:r>
      <w:r w:rsidRPr="00CF5479">
        <w:rPr>
          <w:sz w:val="28"/>
          <w:szCs w:val="28"/>
          <w:lang w:val="uk-UA"/>
        </w:rPr>
        <w:t xml:space="preserve">  роки»</w:t>
      </w:r>
    </w:p>
    <w:p w:rsidR="008C7BEA" w:rsidRPr="00811CF6" w:rsidRDefault="008C7BEA" w:rsidP="008C7BEA">
      <w:pPr>
        <w:jc w:val="both"/>
        <w:rPr>
          <w:sz w:val="12"/>
          <w:szCs w:val="28"/>
          <w:lang w:val="uk-UA"/>
        </w:rPr>
      </w:pPr>
    </w:p>
    <w:p w:rsidR="008C7BEA" w:rsidRDefault="008C7BEA" w:rsidP="008C7B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FB1AB5">
        <w:rPr>
          <w:sz w:val="28"/>
          <w:szCs w:val="28"/>
          <w:lang w:val="uk-UA"/>
        </w:rPr>
        <w:t>використання коштів (грошової премії), що надійшли до міського бюджету за перемогу у другому етапі щорічного конкурсу «Населений пункт найкращого благоустрою і підтримки громадського порядку» в області за 2013  рік</w:t>
      </w:r>
      <w:r w:rsidRPr="00CF5479">
        <w:rPr>
          <w:sz w:val="28"/>
          <w:szCs w:val="28"/>
          <w:lang w:val="uk-UA"/>
        </w:rPr>
        <w:t>, керуючи</w:t>
      </w:r>
      <w:r w:rsidR="00FB1AB5">
        <w:rPr>
          <w:sz w:val="28"/>
          <w:szCs w:val="28"/>
          <w:lang w:val="uk-UA"/>
        </w:rPr>
        <w:t>сь п. 22 ст. 26 Закону України «</w:t>
      </w:r>
      <w:r w:rsidRPr="00CF5479">
        <w:rPr>
          <w:sz w:val="28"/>
          <w:szCs w:val="28"/>
          <w:lang w:val="uk-UA"/>
        </w:rPr>
        <w:t>Про місцеве самоврядування в Україні</w:t>
      </w:r>
      <w:r w:rsidR="00FB1AB5">
        <w:rPr>
          <w:sz w:val="28"/>
          <w:szCs w:val="28"/>
          <w:lang w:val="uk-UA"/>
        </w:rPr>
        <w:t>»</w:t>
      </w:r>
      <w:r w:rsidRPr="00CF5479">
        <w:rPr>
          <w:sz w:val="28"/>
          <w:szCs w:val="28"/>
          <w:lang w:val="uk-UA"/>
        </w:rPr>
        <w:t>, та погодивши з постійними комісіями міської ради, Острозька міська рада</w:t>
      </w:r>
    </w:p>
    <w:p w:rsidR="008C7BEA" w:rsidRPr="00CF5479" w:rsidRDefault="008C7BEA" w:rsidP="008C7BEA">
      <w:pPr>
        <w:ind w:firstLine="567"/>
        <w:jc w:val="both"/>
        <w:rPr>
          <w:sz w:val="28"/>
          <w:szCs w:val="28"/>
          <w:lang w:val="uk-UA"/>
        </w:rPr>
      </w:pPr>
    </w:p>
    <w:p w:rsidR="008C7BEA" w:rsidRDefault="008C7BEA" w:rsidP="008C7BEA">
      <w:pPr>
        <w:jc w:val="center"/>
        <w:rPr>
          <w:sz w:val="28"/>
          <w:szCs w:val="28"/>
          <w:lang w:val="uk-UA"/>
        </w:rPr>
      </w:pPr>
      <w:r w:rsidRPr="009733A8">
        <w:rPr>
          <w:sz w:val="28"/>
          <w:szCs w:val="28"/>
          <w:lang w:val="uk-UA"/>
        </w:rPr>
        <w:t>В И Р І Ш И Л А:</w:t>
      </w:r>
    </w:p>
    <w:p w:rsidR="008C7BEA" w:rsidRPr="00811CF6" w:rsidRDefault="008C7BEA" w:rsidP="008C7BEA">
      <w:pPr>
        <w:jc w:val="center"/>
        <w:rPr>
          <w:sz w:val="10"/>
          <w:szCs w:val="28"/>
          <w:lang w:val="uk-UA"/>
        </w:rPr>
      </w:pPr>
    </w:p>
    <w:p w:rsidR="008C7BEA" w:rsidRDefault="008C7BEA" w:rsidP="008C7BEA">
      <w:pPr>
        <w:ind w:firstLine="567"/>
        <w:jc w:val="both"/>
        <w:rPr>
          <w:sz w:val="28"/>
          <w:szCs w:val="28"/>
          <w:lang w:val="uk-UA"/>
        </w:rPr>
      </w:pPr>
      <w:r w:rsidRPr="00CF5479">
        <w:rPr>
          <w:sz w:val="28"/>
          <w:szCs w:val="28"/>
          <w:lang w:val="uk-UA"/>
        </w:rPr>
        <w:t xml:space="preserve">1. </w:t>
      </w:r>
      <w:r w:rsidR="002447C3">
        <w:rPr>
          <w:sz w:val="28"/>
          <w:szCs w:val="28"/>
          <w:lang w:val="uk-UA"/>
        </w:rPr>
        <w:t>Доповнити додаток</w:t>
      </w:r>
      <w:r>
        <w:rPr>
          <w:sz w:val="28"/>
          <w:szCs w:val="28"/>
          <w:lang w:val="uk-UA"/>
        </w:rPr>
        <w:t xml:space="preserve"> до рішення міської ради від 28.03.2014 №609 </w:t>
      </w:r>
      <w:r w:rsidRPr="00CF54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заходів на 2014 рік до «Програми благоустрою на   2011  -  2015</w:t>
      </w:r>
      <w:r w:rsidRPr="00CF5479">
        <w:rPr>
          <w:sz w:val="28"/>
          <w:szCs w:val="28"/>
          <w:lang w:val="uk-UA"/>
        </w:rPr>
        <w:t xml:space="preserve">  роки»</w:t>
      </w:r>
      <w:r>
        <w:rPr>
          <w:sz w:val="28"/>
          <w:szCs w:val="28"/>
          <w:lang w:val="uk-UA"/>
        </w:rPr>
        <w:t xml:space="preserve"> </w:t>
      </w:r>
      <w:r w:rsidR="002447C3">
        <w:rPr>
          <w:sz w:val="28"/>
          <w:szCs w:val="28"/>
          <w:lang w:val="uk-UA"/>
        </w:rPr>
        <w:t>пунктом 22</w:t>
      </w:r>
      <w:r>
        <w:rPr>
          <w:sz w:val="28"/>
          <w:szCs w:val="28"/>
          <w:lang w:val="uk-UA"/>
        </w:rPr>
        <w:t>:</w:t>
      </w:r>
    </w:p>
    <w:p w:rsidR="008C7BEA" w:rsidRPr="00C32BDC" w:rsidRDefault="008C7BEA" w:rsidP="008C7BEA">
      <w:pPr>
        <w:jc w:val="center"/>
        <w:rPr>
          <w:sz w:val="12"/>
          <w:szCs w:val="28"/>
          <w:lang w:val="uk-UA"/>
        </w:rPr>
      </w:pPr>
    </w:p>
    <w:tbl>
      <w:tblPr>
        <w:tblW w:w="9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94"/>
        <w:gridCol w:w="1440"/>
        <w:gridCol w:w="1813"/>
        <w:gridCol w:w="2060"/>
      </w:tblGrid>
      <w:tr w:rsidR="008C7BEA" w:rsidRPr="002447C3" w:rsidTr="0041306F">
        <w:tc>
          <w:tcPr>
            <w:tcW w:w="710" w:type="dxa"/>
            <w:shd w:val="clear" w:color="auto" w:fill="auto"/>
          </w:tcPr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  <w:r w:rsidRPr="007F5F59">
              <w:rPr>
                <w:sz w:val="28"/>
                <w:szCs w:val="28"/>
                <w:lang w:val="uk-UA"/>
              </w:rPr>
              <w:t>№</w:t>
            </w:r>
          </w:p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  <w:r w:rsidRPr="007F5F59">
              <w:rPr>
                <w:sz w:val="28"/>
                <w:szCs w:val="28"/>
                <w:lang w:val="uk-UA"/>
              </w:rPr>
              <w:t>п/</w:t>
            </w:r>
            <w:proofErr w:type="spellStart"/>
            <w:r w:rsidRPr="007F5F59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894" w:type="dxa"/>
            <w:shd w:val="clear" w:color="auto" w:fill="auto"/>
          </w:tcPr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  <w:r w:rsidRPr="007F5F59">
              <w:rPr>
                <w:sz w:val="28"/>
                <w:szCs w:val="28"/>
                <w:lang w:val="uk-UA"/>
              </w:rPr>
              <w:t>Зміст  заходу</w:t>
            </w:r>
          </w:p>
        </w:tc>
        <w:tc>
          <w:tcPr>
            <w:tcW w:w="1440" w:type="dxa"/>
            <w:shd w:val="clear" w:color="auto" w:fill="auto"/>
          </w:tcPr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  <w:r w:rsidRPr="007F5F59">
              <w:rPr>
                <w:sz w:val="28"/>
                <w:szCs w:val="28"/>
                <w:lang w:val="uk-UA"/>
              </w:rPr>
              <w:t>Потреба в коштах        (тис. грн.)</w:t>
            </w:r>
          </w:p>
        </w:tc>
        <w:tc>
          <w:tcPr>
            <w:tcW w:w="1813" w:type="dxa"/>
            <w:shd w:val="clear" w:color="auto" w:fill="auto"/>
          </w:tcPr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  <w:r w:rsidRPr="007F5F59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60" w:type="dxa"/>
            <w:shd w:val="clear" w:color="auto" w:fill="auto"/>
          </w:tcPr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7BEA" w:rsidRPr="007F5F59" w:rsidRDefault="008C7BEA" w:rsidP="0041306F">
            <w:pPr>
              <w:jc w:val="center"/>
              <w:rPr>
                <w:sz w:val="28"/>
                <w:szCs w:val="28"/>
                <w:lang w:val="uk-UA"/>
              </w:rPr>
            </w:pPr>
            <w:r w:rsidRPr="007F5F59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8C7BEA" w:rsidRPr="007F5F59" w:rsidTr="0041306F">
        <w:tc>
          <w:tcPr>
            <w:tcW w:w="710" w:type="dxa"/>
            <w:shd w:val="clear" w:color="auto" w:fill="auto"/>
          </w:tcPr>
          <w:p w:rsidR="008C7BEA" w:rsidRDefault="002447C3" w:rsidP="004130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8C7BE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94" w:type="dxa"/>
            <w:shd w:val="clear" w:color="auto" w:fill="auto"/>
          </w:tcPr>
          <w:p w:rsidR="008C7BEA" w:rsidRDefault="004417D6" w:rsidP="004130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тротуару</w:t>
            </w:r>
          </w:p>
        </w:tc>
        <w:tc>
          <w:tcPr>
            <w:tcW w:w="1440" w:type="dxa"/>
            <w:shd w:val="clear" w:color="auto" w:fill="auto"/>
          </w:tcPr>
          <w:p w:rsidR="008C7BEA" w:rsidRDefault="002447C3" w:rsidP="004130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C7BE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813" w:type="dxa"/>
            <w:shd w:val="clear" w:color="auto" w:fill="auto"/>
          </w:tcPr>
          <w:p w:rsidR="008C7BEA" w:rsidRPr="007F5F59" w:rsidRDefault="002447C3" w:rsidP="004130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VI </w:t>
            </w:r>
            <w:r w:rsidR="008C7BEA" w:rsidRPr="007F5F59">
              <w:rPr>
                <w:sz w:val="28"/>
                <w:szCs w:val="28"/>
                <w:lang w:val="uk-UA"/>
              </w:rPr>
              <w:t>квартал</w:t>
            </w:r>
          </w:p>
          <w:p w:rsidR="008C7BEA" w:rsidRPr="00E96AF5" w:rsidRDefault="008C7BEA" w:rsidP="0041306F">
            <w:pPr>
              <w:jc w:val="center"/>
              <w:rPr>
                <w:szCs w:val="28"/>
                <w:lang w:val="uk-UA"/>
              </w:rPr>
            </w:pPr>
            <w:r w:rsidRPr="007F5F59">
              <w:rPr>
                <w:sz w:val="28"/>
                <w:szCs w:val="28"/>
                <w:lang w:val="uk-UA"/>
              </w:rPr>
              <w:t>2014 року</w:t>
            </w:r>
          </w:p>
        </w:tc>
        <w:tc>
          <w:tcPr>
            <w:tcW w:w="2060" w:type="dxa"/>
            <w:shd w:val="clear" w:color="auto" w:fill="auto"/>
          </w:tcPr>
          <w:p w:rsidR="008C7BEA" w:rsidRPr="003615A6" w:rsidRDefault="008C7BEA" w:rsidP="0041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Острозьке КП «Водоканал»</w:t>
            </w:r>
          </w:p>
        </w:tc>
      </w:tr>
    </w:tbl>
    <w:p w:rsidR="008C7BEA" w:rsidRPr="00CF5479" w:rsidRDefault="008C7BEA" w:rsidP="008C7BEA">
      <w:pPr>
        <w:ind w:firstLine="567"/>
        <w:jc w:val="both"/>
        <w:rPr>
          <w:sz w:val="28"/>
          <w:szCs w:val="28"/>
          <w:lang w:val="uk-UA"/>
        </w:rPr>
      </w:pPr>
    </w:p>
    <w:p w:rsidR="008C7BEA" w:rsidRPr="009733A8" w:rsidRDefault="008C7BEA" w:rsidP="008C7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Pr="009733A8">
        <w:rPr>
          <w:sz w:val="28"/>
          <w:szCs w:val="28"/>
          <w:lang w:val="uk-UA"/>
        </w:rPr>
        <w:t xml:space="preserve">. Контроль  за виконанням даного рішення доручити </w:t>
      </w:r>
      <w:r w:rsidRPr="00C72154">
        <w:rPr>
          <w:sz w:val="28"/>
          <w:szCs w:val="28"/>
          <w:lang w:val="uk-UA"/>
        </w:rPr>
        <w:t xml:space="preserve">комісії з питань </w:t>
      </w:r>
      <w:r>
        <w:rPr>
          <w:sz w:val="28"/>
          <w:szCs w:val="28"/>
          <w:lang w:val="uk-UA"/>
        </w:rPr>
        <w:t>житлово-комунального господарства, транспорту, зв’язку, торгівлі, побуту та навколишнього природного середовища та</w:t>
      </w:r>
      <w:r w:rsidRPr="009733A8">
        <w:rPr>
          <w:sz w:val="28"/>
          <w:szCs w:val="28"/>
          <w:lang w:val="uk-UA"/>
        </w:rPr>
        <w:t xml:space="preserve"> секретарю міської ради </w:t>
      </w:r>
      <w:proofErr w:type="spellStart"/>
      <w:r w:rsidRPr="009733A8">
        <w:rPr>
          <w:sz w:val="28"/>
          <w:szCs w:val="28"/>
          <w:lang w:val="uk-UA"/>
        </w:rPr>
        <w:t>Добровольському</w:t>
      </w:r>
      <w:proofErr w:type="spellEnd"/>
      <w:r w:rsidRPr="009733A8">
        <w:rPr>
          <w:sz w:val="28"/>
          <w:szCs w:val="28"/>
          <w:lang w:val="uk-UA"/>
        </w:rPr>
        <w:t xml:space="preserve"> М.В., </w:t>
      </w:r>
      <w:r>
        <w:rPr>
          <w:sz w:val="28"/>
          <w:szCs w:val="28"/>
          <w:lang w:val="uk-UA"/>
        </w:rPr>
        <w:t xml:space="preserve">а </w:t>
      </w:r>
      <w:r w:rsidRPr="009733A8">
        <w:rPr>
          <w:sz w:val="28"/>
          <w:szCs w:val="28"/>
          <w:lang w:val="uk-UA"/>
        </w:rPr>
        <w:t xml:space="preserve">організацію його виконання - заступнику міського </w:t>
      </w:r>
      <w:r w:rsidR="00E5477C">
        <w:rPr>
          <w:sz w:val="28"/>
          <w:szCs w:val="28"/>
          <w:lang w:val="uk-UA"/>
        </w:rPr>
        <w:t xml:space="preserve">голови </w:t>
      </w:r>
      <w:r w:rsidR="00FB1AB5">
        <w:rPr>
          <w:sz w:val="28"/>
          <w:szCs w:val="28"/>
          <w:lang w:val="uk-UA"/>
        </w:rPr>
        <w:t xml:space="preserve">відповідно до розподілу посадових обов’язків </w:t>
      </w:r>
      <w:r w:rsidRPr="009733A8">
        <w:rPr>
          <w:sz w:val="28"/>
          <w:szCs w:val="28"/>
          <w:lang w:val="uk-UA"/>
        </w:rPr>
        <w:t xml:space="preserve">та директору Острозького комунального підприємства  «Водоканал» </w:t>
      </w:r>
      <w:proofErr w:type="spellStart"/>
      <w:r w:rsidRPr="009733A8">
        <w:rPr>
          <w:sz w:val="28"/>
          <w:szCs w:val="28"/>
          <w:lang w:val="uk-UA"/>
        </w:rPr>
        <w:t>Войтову</w:t>
      </w:r>
      <w:proofErr w:type="spellEnd"/>
      <w:r w:rsidRPr="009733A8">
        <w:rPr>
          <w:sz w:val="28"/>
          <w:szCs w:val="28"/>
          <w:lang w:val="uk-UA"/>
        </w:rPr>
        <w:t xml:space="preserve"> І.Г.</w:t>
      </w: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12"/>
          <w:szCs w:val="28"/>
          <w:lang w:val="uk-UA"/>
        </w:rPr>
      </w:pPr>
    </w:p>
    <w:p w:rsidR="008C7BEA" w:rsidRPr="00811CF6" w:rsidRDefault="008C7BEA" w:rsidP="008C7BEA">
      <w:pPr>
        <w:rPr>
          <w:sz w:val="12"/>
          <w:szCs w:val="28"/>
          <w:lang w:val="uk-UA"/>
        </w:rPr>
      </w:pPr>
    </w:p>
    <w:p w:rsidR="008C7BEA" w:rsidRDefault="008C7BEA" w:rsidP="008C7BEA">
      <w:pPr>
        <w:rPr>
          <w:sz w:val="28"/>
          <w:szCs w:val="28"/>
          <w:lang w:val="uk-UA"/>
        </w:rPr>
      </w:pPr>
      <w:r w:rsidRPr="009733A8">
        <w:rPr>
          <w:sz w:val="28"/>
          <w:szCs w:val="28"/>
          <w:lang w:val="uk-UA"/>
        </w:rPr>
        <w:t xml:space="preserve">       Міський голова                                                                         О.</w:t>
      </w:r>
      <w:proofErr w:type="spellStart"/>
      <w:r w:rsidRPr="009733A8">
        <w:rPr>
          <w:sz w:val="28"/>
          <w:szCs w:val="28"/>
          <w:lang w:val="uk-UA"/>
        </w:rPr>
        <w:t>Шикер</w:t>
      </w:r>
      <w:proofErr w:type="spellEnd"/>
    </w:p>
    <w:p w:rsidR="00B91646" w:rsidRDefault="00B91646">
      <w:bookmarkStart w:id="0" w:name="_GoBack"/>
      <w:bookmarkEnd w:id="0"/>
    </w:p>
    <w:sectPr w:rsidR="00B91646" w:rsidSect="00811CF6">
      <w:pgSz w:w="11906" w:h="16838"/>
      <w:pgMar w:top="-709" w:right="707" w:bottom="709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47"/>
    <w:rsid w:val="000D7453"/>
    <w:rsid w:val="002447C3"/>
    <w:rsid w:val="002D1F47"/>
    <w:rsid w:val="00426F14"/>
    <w:rsid w:val="004417D6"/>
    <w:rsid w:val="008C7BEA"/>
    <w:rsid w:val="00B91646"/>
    <w:rsid w:val="00E35A52"/>
    <w:rsid w:val="00E5477C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5C85-B4F3-4A31-9A30-FAEDF26F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2014-10-31T13:33:00Z</cp:lastPrinted>
  <dcterms:created xsi:type="dcterms:W3CDTF">2014-10-10T06:07:00Z</dcterms:created>
  <dcterms:modified xsi:type="dcterms:W3CDTF">2014-11-21T07:25:00Z</dcterms:modified>
</cp:coreProperties>
</file>