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E7F" w:rsidRPr="000D3E7F" w:rsidRDefault="000D3E7F" w:rsidP="000D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14325" cy="457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7F" w:rsidRPr="000D3E7F" w:rsidRDefault="000D3E7F" w:rsidP="000D3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0D3E7F" w:rsidRPr="000D3E7F" w:rsidRDefault="000D3E7F" w:rsidP="000D3E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0D3E7F" w:rsidRPr="000D3E7F" w:rsidRDefault="000D3E7F" w:rsidP="000D3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ОСТРОЗЬКА  МІСЬКА  РАДА</w:t>
      </w:r>
    </w:p>
    <w:p w:rsidR="000D3E7F" w:rsidRPr="000D3E7F" w:rsidRDefault="000D3E7F" w:rsidP="000D3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РІВНЕНСЬКОЇ  ОБЛАСТІ</w:t>
      </w:r>
    </w:p>
    <w:p w:rsidR="000D3E7F" w:rsidRPr="000D3E7F" w:rsidRDefault="000D3E7F" w:rsidP="000D3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>(сьомого скликання)</w:t>
      </w:r>
    </w:p>
    <w:p w:rsidR="000D3E7F" w:rsidRPr="000D3E7F" w:rsidRDefault="000D3E7F" w:rsidP="000D3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7F" w:rsidRPr="000D3E7F" w:rsidRDefault="000D3E7F" w:rsidP="000D3E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Р І Ш Е Н </w:t>
      </w:r>
      <w:proofErr w:type="spellStart"/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</w:p>
    <w:p w:rsidR="000D3E7F" w:rsidRPr="000D3E7F" w:rsidRDefault="000D3E7F" w:rsidP="000D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7F" w:rsidRPr="000D3E7F" w:rsidRDefault="000D3E7F" w:rsidP="000D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7F" w:rsidRPr="000D3E7F" w:rsidRDefault="0015736C" w:rsidP="000D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травня</w:t>
      </w:r>
      <w:bookmarkStart w:id="0" w:name="_GoBack"/>
      <w:bookmarkEnd w:id="0"/>
      <w:r w:rsidR="00D4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0D3E7F"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</w:t>
      </w:r>
      <w:r w:rsidR="003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3E7F"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699</w:t>
      </w:r>
    </w:p>
    <w:p w:rsidR="000D3E7F" w:rsidRPr="000D3E7F" w:rsidRDefault="000D3E7F" w:rsidP="000D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73" w:rsidRDefault="00D43273" w:rsidP="00D43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згоди на передачу </w:t>
      </w:r>
    </w:p>
    <w:p w:rsidR="00637A0C" w:rsidRDefault="00D43273" w:rsidP="00D43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 з</w:t>
      </w:r>
      <w:r w:rsidR="0063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комунальної  власності </w:t>
      </w:r>
    </w:p>
    <w:p w:rsidR="000D3E7F" w:rsidRPr="000D3E7F" w:rsidRDefault="00D43273" w:rsidP="00D43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міста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 власність</w:t>
      </w:r>
    </w:p>
    <w:p w:rsidR="000D3E7F" w:rsidRPr="000D3E7F" w:rsidRDefault="000D3E7F" w:rsidP="000D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7F" w:rsidRPr="000D3E7F" w:rsidRDefault="000D3E7F" w:rsidP="00F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7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</w:t>
      </w:r>
      <w:r w:rsidR="00F8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3273">
        <w:rPr>
          <w:rFonts w:ascii="Times New Roman" w:hAnsi="Times New Roman" w:cs="Times New Roman"/>
          <w:sz w:val="28"/>
        </w:rPr>
        <w:t>еруючись ст.5 Закону України «</w:t>
      </w:r>
      <w:r w:rsidR="00D43273" w:rsidRPr="00D43273">
        <w:rPr>
          <w:rFonts w:ascii="Times New Roman" w:hAnsi="Times New Roman" w:cs="Times New Roman"/>
          <w:sz w:val="28"/>
        </w:rPr>
        <w:t>Про передачу об’єктів права державн</w:t>
      </w:r>
      <w:r w:rsidR="00D43273">
        <w:rPr>
          <w:rFonts w:ascii="Times New Roman" w:hAnsi="Times New Roman" w:cs="Times New Roman"/>
          <w:sz w:val="28"/>
        </w:rPr>
        <w:t>ої та комунальної власності»</w:t>
      </w:r>
      <w:r w:rsidR="00FD20D8">
        <w:rPr>
          <w:rFonts w:ascii="Times New Roman" w:hAnsi="Times New Roman" w:cs="Times New Roman"/>
          <w:sz w:val="28"/>
        </w:rPr>
        <w:t xml:space="preserve"> та</w:t>
      </w: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22" w:rsidRPr="004B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п.51 ч.1 ст.26</w:t>
      </w:r>
      <w:r w:rsidR="00D3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</w:t>
      </w:r>
      <w:r w:rsidR="00DF59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цеве самоврядування в Україні»</w:t>
      </w:r>
      <w:r w:rsidR="00DF599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F599A"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погодивши з постійними комісіями,  Острозька міська рада</w:t>
      </w:r>
    </w:p>
    <w:p w:rsidR="000D3E7F" w:rsidRPr="000D3E7F" w:rsidRDefault="000D3E7F" w:rsidP="000D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7F" w:rsidRPr="000D3E7F" w:rsidRDefault="000D3E7F" w:rsidP="000D3E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 :</w:t>
      </w:r>
    </w:p>
    <w:p w:rsidR="006155D9" w:rsidRPr="006155D9" w:rsidRDefault="006155D9" w:rsidP="006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D9" w:rsidRPr="006155D9" w:rsidRDefault="006155D9" w:rsidP="006155D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згоду на передачу </w:t>
      </w:r>
      <w:r w:rsidR="00A5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котла КВС-1 «ВК-22» </w:t>
      </w:r>
      <w:r w:rsidR="00D3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є </w:t>
      </w:r>
      <w:r w:rsidR="00D3036A" w:rsidRPr="006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комунальною власністю</w:t>
      </w:r>
      <w:r w:rsidRPr="006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Острозької міської ради та перебуває на балансі Острозького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підприємства «Теплоенергія»</w:t>
      </w:r>
      <w:r w:rsidRPr="006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державну власність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університету «Острозька академія»</w:t>
      </w:r>
      <w:r w:rsidR="00D30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1A" w:rsidRDefault="00DC3748" w:rsidP="00526B1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Створити комісію згідно додатку </w:t>
      </w:r>
      <w:r w:rsidR="00615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637A0C">
        <w:rPr>
          <w:rFonts w:ascii="Times New Roman" w:hAnsi="Times New Roman" w:cs="Times New Roman"/>
          <w:sz w:val="28"/>
        </w:rPr>
        <w:t>провести передачу</w:t>
      </w:r>
      <w:r w:rsidR="00346696">
        <w:rPr>
          <w:rFonts w:ascii="Times New Roman" w:hAnsi="Times New Roman" w:cs="Times New Roman"/>
          <w:sz w:val="28"/>
        </w:rPr>
        <w:t xml:space="preserve"> майна</w:t>
      </w:r>
      <w:r w:rsidR="006155D9" w:rsidRPr="006155D9">
        <w:rPr>
          <w:rFonts w:ascii="Times New Roman" w:hAnsi="Times New Roman" w:cs="Times New Roman"/>
          <w:sz w:val="28"/>
        </w:rPr>
        <w:t>, згідно п.1 даного рішення, з комунальної власності у державну власність у встановленому законодавством порядку.</w:t>
      </w:r>
    </w:p>
    <w:p w:rsidR="000D3E7F" w:rsidRPr="000D3E7F" w:rsidRDefault="000D3E7F" w:rsidP="00BD67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 за  виконанням  даного  рішення  доручити постійній комісії з питань житлово-комунального господарства, благоустрою, </w:t>
      </w:r>
      <w:r w:rsidR="002E3DF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екології, торгівлі та побуту,</w:t>
      </w: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</w:t>
      </w:r>
      <w:r w:rsidR="002E3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тарю міської ради Ткачук І.І.,</w:t>
      </w: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організацію - </w:t>
      </w: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заступнику міського голови Лисому А.М.</w:t>
      </w:r>
      <w:r w:rsidR="006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начальнику управління містобудування, архітектури, житлово-комунального господарства, благоустрою та землекористування Кирилюку С.В.</w:t>
      </w:r>
    </w:p>
    <w:p w:rsidR="000D3E7F" w:rsidRPr="000D3E7F" w:rsidRDefault="000D3E7F" w:rsidP="000D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7F" w:rsidRPr="000D3E7F" w:rsidRDefault="000D3E7F" w:rsidP="000D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7F" w:rsidRPr="000D3E7F" w:rsidRDefault="000D3E7F" w:rsidP="000D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7F" w:rsidRPr="000D3E7F" w:rsidRDefault="000D3E7F" w:rsidP="000D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Міський голова                                                                              </w:t>
      </w:r>
      <w:proofErr w:type="spellStart"/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>О.Шикер</w:t>
      </w:r>
      <w:proofErr w:type="spellEnd"/>
      <w:r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E7F" w:rsidRPr="000D3E7F" w:rsidRDefault="000D3E7F" w:rsidP="000D3E7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</w:pPr>
      <w:r w:rsidRPr="000D3E7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0D3E7F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www.vmr.gov.ua/Docs/ExecutiveCommitteeDecisions/2013/%E2%84%961359%2013-06-2013%20%D0%9F%D1%80%D0%BE%20%D0%B7%D0%B0%D1%82%D0%B2%D0%B5%D1%80%D0%B4%D0%B6%D0%B5%D0%BD%D0%BD%D1%8F%20%D0%BF%D0%BE%D1%80%D1%8F%D0%B4%D0%BA%D1%83%20%D0%BF%D0%B5%D1%80%D0%B5%D0%B4%D0%B0%D1%87%D1%96%20%D0%B6%D0%B8%D1%82%D0%BB%D0%BE%D0%B2%D0%BE%D0%B3%D0%BE%20%D0%BA%D0%BE%D0%BC%D0%BF%D0%BB%D0%B5%D0%BA%D1%81%D1%83.pdf" \l "page=1" \o "Страница 1" </w:instrText>
      </w:r>
      <w:r w:rsidRPr="000D3E7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</w:p>
    <w:p w:rsidR="00072037" w:rsidRDefault="000D3E7F" w:rsidP="002E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D3E7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</w:p>
    <w:p w:rsidR="00A513C0" w:rsidRDefault="00A513C0" w:rsidP="002E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513C0" w:rsidRPr="00DF599A" w:rsidRDefault="00A513C0" w:rsidP="002E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F599A" w:rsidRPr="00DF599A" w:rsidRDefault="00DF599A" w:rsidP="002147A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99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Додаток </w:t>
      </w:r>
    </w:p>
    <w:p w:rsidR="00DF599A" w:rsidRPr="00DF599A" w:rsidRDefault="00DF599A" w:rsidP="002147A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</w:t>
      </w:r>
      <w:r w:rsidR="002147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Острозької </w:t>
      </w:r>
    </w:p>
    <w:p w:rsidR="00DF599A" w:rsidRPr="00DF599A" w:rsidRDefault="00DF599A" w:rsidP="002147A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ради </w:t>
      </w:r>
    </w:p>
    <w:p w:rsidR="0015736C" w:rsidRDefault="002147AC" w:rsidP="002147A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1573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699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 w:rsidR="001573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 травня </w:t>
      </w:r>
    </w:p>
    <w:p w:rsidR="00DF599A" w:rsidRDefault="006155D9" w:rsidP="002147A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2018</w:t>
      </w:r>
      <w:r w:rsidR="001573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2147AC" w:rsidRDefault="002147AC" w:rsidP="002147A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35DB" w:rsidRPr="00DF599A" w:rsidRDefault="003E35DB" w:rsidP="002147A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147AC" w:rsidRDefault="00DF599A" w:rsidP="0021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599A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 комісії</w:t>
      </w:r>
      <w:r w:rsidR="002147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155D9" w:rsidRPr="000D3E7F" w:rsidRDefault="00637A0C" w:rsidP="00615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2147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599A" w:rsidRPr="00DF599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передачі</w:t>
      </w:r>
      <w:r w:rsidR="0034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  <w:r w:rsidR="006155D9" w:rsidRPr="00D4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5D9" w:rsidRPr="00D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  власності міста у</w:t>
      </w:r>
      <w:r w:rsidR="0017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 власність</w:t>
      </w:r>
    </w:p>
    <w:p w:rsidR="00DF599A" w:rsidRPr="00DF599A" w:rsidRDefault="00DF599A" w:rsidP="0021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147AC" w:rsidRPr="00DF599A" w:rsidRDefault="002147AC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2037" w:rsidRDefault="00072037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Лисий Анатолій Михайлович – заступник міського голови,</w:t>
      </w:r>
      <w:r w:rsidRPr="00072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к</w:t>
      </w:r>
      <w:r w:rsidRPr="00DF599A">
        <w:rPr>
          <w:rFonts w:ascii="Times New Roman" w:eastAsia="Times New Roman" w:hAnsi="Times New Roman" w:cs="Times New Roman"/>
          <w:sz w:val="28"/>
          <w:szCs w:val="28"/>
          <w:lang w:eastAsia="uk-UA"/>
        </w:rPr>
        <w:t>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C17F0" w:rsidRPr="00FC17F0" w:rsidRDefault="00FC17F0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072037" w:rsidRDefault="00072037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Кирилюк Сергій Васильович – начальник управління містобудування, архітектури, житлово-комунального господарства, благоустрою та землекористування, заступник голови комісії;</w:t>
      </w:r>
    </w:p>
    <w:p w:rsidR="00FC17F0" w:rsidRPr="00FC17F0" w:rsidRDefault="00FC17F0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uk-UA"/>
        </w:rPr>
      </w:pPr>
    </w:p>
    <w:p w:rsidR="00072037" w:rsidRDefault="00072037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Коваль Тетяна Миколаївна – начальник відділу з питань житлово-комунального господарства управління містобудування, архітектури, житлово-комунального господарства, благоустрою та землекористування, секретар комісії;</w:t>
      </w:r>
    </w:p>
    <w:p w:rsidR="00DC3748" w:rsidRDefault="00DC3748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C3748" w:rsidRDefault="00DC3748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Гуц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Олександр Леонідович – головний спеціаліст юридичного відділу;</w:t>
      </w:r>
    </w:p>
    <w:p w:rsidR="00FC17F0" w:rsidRPr="00FC17F0" w:rsidRDefault="00FC17F0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uk-UA"/>
        </w:rPr>
      </w:pPr>
    </w:p>
    <w:p w:rsidR="00DF599A" w:rsidRDefault="0017124F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Хведась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Віталій Анатолійович</w:t>
      </w:r>
      <w:r w:rsidR="00072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директор Острозького комунального підприємства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Теплоенергія</w:t>
      </w:r>
      <w:r w:rsidR="00072037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FC17F0" w:rsidRPr="00FC17F0" w:rsidRDefault="00FC17F0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uk-UA"/>
        </w:rPr>
      </w:pPr>
    </w:p>
    <w:p w:rsidR="00FC17F0" w:rsidRDefault="003E35DB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Мельничук Наталія Миколаївна</w:t>
      </w:r>
      <w:r w:rsidR="00FC17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ректора</w:t>
      </w:r>
      <w:r w:rsidR="00DC3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НУ «Острозька академія»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господарської роботи;</w:t>
      </w:r>
    </w:p>
    <w:p w:rsidR="00FC17F0" w:rsidRPr="00DF599A" w:rsidRDefault="00FC17F0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uk-UA"/>
        </w:rPr>
      </w:pPr>
    </w:p>
    <w:p w:rsidR="00DF599A" w:rsidRPr="00DF599A" w:rsidRDefault="00746B50" w:rsidP="003E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Скороход Микола Сергійович</w:t>
      </w:r>
      <w:r w:rsidR="00072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17F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72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599A" w:rsidRPr="00DF599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</w:t>
      </w:r>
      <w:r w:rsidR="00FC17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ова </w:t>
      </w:r>
      <w:r w:rsidR="00FC17F0" w:rsidRPr="000D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постійній комісії з питань житлово-комунального господарства, благоустрою, </w:t>
      </w:r>
      <w:r w:rsidR="003E35D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екології, торгівлі та побуту</w:t>
      </w:r>
    </w:p>
    <w:p w:rsidR="00FC17F0" w:rsidRDefault="00FC17F0" w:rsidP="00DF5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17F0" w:rsidRDefault="00FC17F0" w:rsidP="00DF5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35DB" w:rsidRDefault="003E35DB" w:rsidP="00DF5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35DB" w:rsidRDefault="003E35DB" w:rsidP="00DF5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40689" w:rsidRDefault="00DF599A" w:rsidP="00FC17F0">
      <w:pPr>
        <w:spacing w:after="0" w:line="240" w:lineRule="auto"/>
      </w:pPr>
      <w:r w:rsidRPr="00DF5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міської ради </w:t>
      </w:r>
      <w:r w:rsidR="00FC17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Ткачук І.І.</w:t>
      </w:r>
    </w:p>
    <w:sectPr w:rsidR="00C4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3B00"/>
    <w:multiLevelType w:val="hybridMultilevel"/>
    <w:tmpl w:val="6C9AC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299E"/>
    <w:multiLevelType w:val="hybridMultilevel"/>
    <w:tmpl w:val="1DF237C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67422D"/>
    <w:multiLevelType w:val="hybridMultilevel"/>
    <w:tmpl w:val="4180428E"/>
    <w:lvl w:ilvl="0" w:tplc="5784E57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7F3"/>
    <w:rsid w:val="00072037"/>
    <w:rsid w:val="000D3E7F"/>
    <w:rsid w:val="0015736C"/>
    <w:rsid w:val="0017124F"/>
    <w:rsid w:val="002147AC"/>
    <w:rsid w:val="00222C8C"/>
    <w:rsid w:val="002B0DBB"/>
    <w:rsid w:val="002E3DFF"/>
    <w:rsid w:val="00334249"/>
    <w:rsid w:val="00346696"/>
    <w:rsid w:val="0037487D"/>
    <w:rsid w:val="003E35DB"/>
    <w:rsid w:val="004B0722"/>
    <w:rsid w:val="00526B1A"/>
    <w:rsid w:val="005D57F3"/>
    <w:rsid w:val="006155D9"/>
    <w:rsid w:val="00637A0C"/>
    <w:rsid w:val="00665E71"/>
    <w:rsid w:val="00746B50"/>
    <w:rsid w:val="009F2048"/>
    <w:rsid w:val="00A513C0"/>
    <w:rsid w:val="00BD6764"/>
    <w:rsid w:val="00C945F0"/>
    <w:rsid w:val="00D3036A"/>
    <w:rsid w:val="00D43273"/>
    <w:rsid w:val="00DC3748"/>
    <w:rsid w:val="00DF599A"/>
    <w:rsid w:val="00EB3231"/>
    <w:rsid w:val="00F27A75"/>
    <w:rsid w:val="00F81E98"/>
    <w:rsid w:val="00FC17F0"/>
    <w:rsid w:val="00FD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360F"/>
  <w15:docId w15:val="{E636732F-A0E7-44B0-A7AF-57209553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E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D3E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2029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2018-05-22T09:31:00Z</cp:lastPrinted>
  <dcterms:created xsi:type="dcterms:W3CDTF">2017-10-06T05:28:00Z</dcterms:created>
  <dcterms:modified xsi:type="dcterms:W3CDTF">2018-05-31T05:45:00Z</dcterms:modified>
</cp:coreProperties>
</file>